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9" w:rsidRDefault="00D809B9" w:rsidP="00D809B9">
      <w:pPr>
        <w:ind w:left="2124"/>
        <w:rPr>
          <w:b/>
        </w:rPr>
      </w:pPr>
      <w:r>
        <w:rPr>
          <w:b/>
        </w:rPr>
        <w:t xml:space="preserve">                      СОВЕТ  ДЕПУТАТОВ</w:t>
      </w:r>
    </w:p>
    <w:p w:rsidR="00D809B9" w:rsidRDefault="00D809B9" w:rsidP="00D809B9">
      <w:pPr>
        <w:jc w:val="center"/>
        <w:rPr>
          <w:b/>
        </w:rPr>
      </w:pPr>
      <w:r>
        <w:rPr>
          <w:b/>
        </w:rPr>
        <w:t>НОВОНАДЕЖДИНСКОГО СЕЛЬСКОГО ПОСЕЛЕНИЯ</w:t>
      </w:r>
      <w:r>
        <w:rPr>
          <w:b/>
        </w:rPr>
        <w:br/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D809B9" w:rsidRDefault="00D809B9" w:rsidP="00D809B9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D809B9" w:rsidRDefault="00D809B9" w:rsidP="00D809B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809B9" w:rsidRDefault="00D809B9" w:rsidP="00D809B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D809B9" w:rsidRDefault="00D809B9" w:rsidP="00D809B9">
      <w:pPr>
        <w:rPr>
          <w:b/>
          <w:u w:val="single"/>
        </w:rPr>
      </w:pPr>
      <w:r>
        <w:rPr>
          <w:b/>
        </w:rPr>
        <w:t>от  «</w:t>
      </w:r>
      <w:r w:rsidRPr="00D809B9">
        <w:rPr>
          <w:b/>
        </w:rPr>
        <w:t>2</w:t>
      </w:r>
      <w:r w:rsidRPr="00A17E17">
        <w:rPr>
          <w:b/>
        </w:rPr>
        <w:t>5</w:t>
      </w:r>
      <w:r>
        <w:rPr>
          <w:b/>
        </w:rPr>
        <w:t>»  марта 2016 года</w:t>
      </w:r>
      <w:r w:rsidRPr="00A17E1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</w:t>
      </w:r>
      <w:r>
        <w:rPr>
          <w:b/>
          <w:lang w:val="en-US"/>
        </w:rPr>
        <w:t>N</w:t>
      </w:r>
      <w:r>
        <w:rPr>
          <w:b/>
        </w:rPr>
        <w:t xml:space="preserve"> </w:t>
      </w:r>
      <w:r w:rsidRPr="00D809B9">
        <w:rPr>
          <w:b/>
        </w:rPr>
        <w:t>5</w:t>
      </w:r>
      <w:r>
        <w:rPr>
          <w:b/>
        </w:rPr>
        <w:t>-2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D809B9" w:rsidTr="0086646D">
        <w:tc>
          <w:tcPr>
            <w:tcW w:w="4928" w:type="dxa"/>
          </w:tcPr>
          <w:p w:rsidR="00D809B9" w:rsidRDefault="00D809B9" w:rsidP="0086646D"/>
          <w:p w:rsidR="00D809B9" w:rsidRDefault="00D809B9" w:rsidP="0086646D"/>
          <w:p w:rsidR="00D809B9" w:rsidRPr="00F41CA5" w:rsidRDefault="00D809B9" w:rsidP="0086646D">
            <w:r>
              <w:t>Об одобрении  проекта решения Совета депутатов Новонадеждинского сельского поселения «О внесении изменений  и дополнений в Устав Новонадеждинского сельского поселения»</w:t>
            </w:r>
          </w:p>
        </w:tc>
      </w:tr>
    </w:tbl>
    <w:p w:rsidR="00D809B9" w:rsidRDefault="00D809B9" w:rsidP="00D80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B9" w:rsidRPr="00C61C58" w:rsidRDefault="00D809B9" w:rsidP="00D809B9">
      <w:pPr>
        <w:widowControl w:val="0"/>
        <w:autoSpaceDE w:val="0"/>
        <w:autoSpaceDN w:val="0"/>
        <w:adjustRightInd w:val="0"/>
        <w:ind w:firstLine="540"/>
        <w:jc w:val="both"/>
      </w:pPr>
      <w:r w:rsidRPr="00C61C58">
        <w:t xml:space="preserve">В соответствии со статьями 14, 44 Федерального </w:t>
      </w:r>
      <w:hyperlink r:id="rId5" w:history="1">
        <w:proofErr w:type="gramStart"/>
        <w:r w:rsidRPr="00C61C58">
          <w:rPr>
            <w:rStyle w:val="a5"/>
            <w:color w:val="auto"/>
          </w:rPr>
          <w:t>закон</w:t>
        </w:r>
        <w:proofErr w:type="gramEnd"/>
      </w:hyperlink>
      <w:r>
        <w:t>а от 06.10.2003</w:t>
      </w:r>
      <w:r w:rsidRPr="00C61C58">
        <w:t xml:space="preserve">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 w:rsidRPr="00C61C58">
          <w:rPr>
            <w:rStyle w:val="a5"/>
            <w:color w:val="auto"/>
          </w:rPr>
          <w:t>статьей</w:t>
        </w:r>
        <w:r w:rsidRPr="00C61C58">
          <w:rPr>
            <w:rStyle w:val="a5"/>
          </w:rPr>
          <w:t xml:space="preserve"> </w:t>
        </w:r>
      </w:hyperlink>
      <w:r w:rsidRPr="00C61C58">
        <w:t>1 Устава Новонадеждинского сельского поселения Городищенского муниципального района Волгоградской области</w:t>
      </w:r>
      <w:r w:rsidRPr="00C61C58">
        <w:rPr>
          <w:i/>
        </w:rPr>
        <w:t xml:space="preserve"> </w:t>
      </w:r>
      <w:r w:rsidRPr="00C61C58">
        <w:t xml:space="preserve">Совет депутатов Новонадеждинского сельского поселения  </w:t>
      </w:r>
    </w:p>
    <w:p w:rsidR="00D809B9" w:rsidRPr="00391903" w:rsidRDefault="00D809B9" w:rsidP="00D809B9">
      <w:pPr>
        <w:rPr>
          <w:b/>
        </w:rPr>
      </w:pPr>
    </w:p>
    <w:p w:rsidR="00D809B9" w:rsidRDefault="00D809B9" w:rsidP="00D809B9">
      <w:pPr>
        <w:jc w:val="center"/>
        <w:rPr>
          <w:b/>
        </w:rPr>
      </w:pPr>
      <w:r>
        <w:rPr>
          <w:b/>
        </w:rPr>
        <w:t>РЕШИЛ:</w:t>
      </w:r>
    </w:p>
    <w:p w:rsidR="00D809B9" w:rsidRDefault="00D809B9" w:rsidP="00D809B9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>Одобрить проект решения «О внесении изменений и дополнений в Устав Новонадеждинского сельского поселения» (приложение № 1).</w:t>
      </w:r>
    </w:p>
    <w:p w:rsidR="00D809B9" w:rsidRDefault="00D809B9" w:rsidP="00D809B9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>Главе Новонадеждинского сельского поселения опубликовать (обнародовать) проект решения «О внесении изменений  и дополнений в Устав Новонадеждинского сельского поселения» в районной газете «Междуречье» (на информационных стендах).</w:t>
      </w:r>
    </w:p>
    <w:p w:rsidR="00D809B9" w:rsidRDefault="00D809B9" w:rsidP="00D809B9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>На</w:t>
      </w:r>
      <w:r w:rsidR="002065D1">
        <w:t>значить публичные слушания по проекту решения «</w:t>
      </w:r>
      <w:r>
        <w:t xml:space="preserve">О внесении изменений  и дополнений в Устав Новонадеждинского сельского поселения» </w:t>
      </w:r>
      <w:r w:rsidR="002065D1">
        <w:t xml:space="preserve"> на 17 часов 11 апреля 2016г.  </w:t>
      </w:r>
    </w:p>
    <w:p w:rsidR="002065D1" w:rsidRDefault="002065D1" w:rsidP="002065D1">
      <w:pPr>
        <w:suppressAutoHyphens/>
        <w:ind w:left="426"/>
        <w:jc w:val="both"/>
      </w:pPr>
      <w:r>
        <w:t>Провести публичные слушание в помещении администрации Новонадеждинского сельского поселения по адресу: Волгоградская область, Городищенский район, п. Новая Надежда, ул. Центральная, 5.</w:t>
      </w:r>
    </w:p>
    <w:p w:rsidR="00D809B9" w:rsidRDefault="00D809B9" w:rsidP="00D809B9">
      <w:pPr>
        <w:numPr>
          <w:ilvl w:val="0"/>
          <w:numId w:val="1"/>
        </w:numPr>
        <w:suppressAutoHyphens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D809B9" w:rsidRDefault="00D809B9" w:rsidP="00D809B9">
      <w:pPr>
        <w:ind w:left="360"/>
        <w:jc w:val="both"/>
      </w:pPr>
    </w:p>
    <w:p w:rsidR="00D809B9" w:rsidRDefault="00D809B9" w:rsidP="00D809B9">
      <w:pPr>
        <w:ind w:left="360"/>
        <w:jc w:val="both"/>
      </w:pPr>
    </w:p>
    <w:p w:rsidR="00D809B9" w:rsidRDefault="00D809B9" w:rsidP="00D809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8"/>
        <w:gridCol w:w="4773"/>
      </w:tblGrid>
      <w:tr w:rsidR="00D809B9" w:rsidTr="0086646D">
        <w:tc>
          <w:tcPr>
            <w:tcW w:w="4855" w:type="dxa"/>
          </w:tcPr>
          <w:p w:rsidR="00D809B9" w:rsidRPr="00894B81" w:rsidRDefault="00D809B9" w:rsidP="0086646D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894B81">
              <w:rPr>
                <w:b/>
              </w:rPr>
              <w:t xml:space="preserve"> Новонадеждинского сельского поселения  </w:t>
            </w:r>
          </w:p>
        </w:tc>
        <w:tc>
          <w:tcPr>
            <w:tcW w:w="4856" w:type="dxa"/>
          </w:tcPr>
          <w:p w:rsidR="00D809B9" w:rsidRPr="00894B81" w:rsidRDefault="00D809B9" w:rsidP="0086646D">
            <w:pPr>
              <w:jc w:val="right"/>
              <w:rPr>
                <w:b/>
              </w:rPr>
            </w:pPr>
            <w:r>
              <w:rPr>
                <w:b/>
              </w:rPr>
              <w:t>И.Н. Бритвина</w:t>
            </w:r>
          </w:p>
        </w:tc>
      </w:tr>
    </w:tbl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/>
    <w:p w:rsidR="00D809B9" w:rsidRDefault="00D809B9" w:rsidP="00D809B9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D809B9" w:rsidRDefault="00D809B9" w:rsidP="00D809B9">
      <w:pPr>
        <w:jc w:val="right"/>
      </w:pPr>
      <w:r>
        <w:t>к решению Совета депутатов</w:t>
      </w:r>
    </w:p>
    <w:p w:rsidR="00D809B9" w:rsidRDefault="00D809B9" w:rsidP="00D809B9">
      <w:pPr>
        <w:jc w:val="right"/>
      </w:pPr>
      <w:r>
        <w:rPr>
          <w:iCs/>
          <w:color w:val="000000"/>
        </w:rPr>
        <w:t>Новонадеждинского</w:t>
      </w:r>
      <w:r>
        <w:t xml:space="preserve"> сельского поселения </w:t>
      </w:r>
    </w:p>
    <w:p w:rsidR="00D809B9" w:rsidRDefault="00D809B9" w:rsidP="00D809B9">
      <w:pPr>
        <w:jc w:val="right"/>
      </w:pPr>
      <w:r>
        <w:t xml:space="preserve">от  25 марта 2016 года </w:t>
      </w:r>
      <w:r>
        <w:rPr>
          <w:lang w:val="en-US"/>
        </w:rPr>
        <w:t>N</w:t>
      </w:r>
      <w:r>
        <w:t xml:space="preserve"> 5-2</w:t>
      </w:r>
    </w:p>
    <w:p w:rsidR="00D809B9" w:rsidRDefault="00D809B9" w:rsidP="00D809B9">
      <w:pPr>
        <w:jc w:val="right"/>
      </w:pPr>
    </w:p>
    <w:p w:rsidR="00D809B9" w:rsidRDefault="00D809B9" w:rsidP="00D809B9">
      <w:pPr>
        <w:rPr>
          <w:sz w:val="28"/>
          <w:szCs w:val="28"/>
        </w:rPr>
      </w:pPr>
    </w:p>
    <w:p w:rsidR="00D809B9" w:rsidRPr="00C61C58" w:rsidRDefault="00D809B9" w:rsidP="00D809B9">
      <w:pPr>
        <w:jc w:val="center"/>
        <w:rPr>
          <w:b/>
        </w:rPr>
      </w:pPr>
      <w:r w:rsidRPr="00C61C58">
        <w:rPr>
          <w:b/>
        </w:rPr>
        <w:t>СОВЕТ ДЕПУТАТОВ</w:t>
      </w:r>
    </w:p>
    <w:p w:rsidR="00D809B9" w:rsidRPr="00C61C58" w:rsidRDefault="00D809B9" w:rsidP="00D809B9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D809B9" w:rsidRDefault="00D809B9" w:rsidP="00D809B9">
      <w:pPr>
        <w:rPr>
          <w:sz w:val="28"/>
          <w:szCs w:val="28"/>
        </w:rPr>
      </w:pPr>
    </w:p>
    <w:p w:rsidR="00D809B9" w:rsidRPr="00C61C58" w:rsidRDefault="00D809B9" w:rsidP="00D809B9">
      <w:pPr>
        <w:ind w:left="2832" w:firstLine="708"/>
      </w:pPr>
      <w:r w:rsidRPr="00C61C58">
        <w:t xml:space="preserve">ПРОЕКТ  РЕШЕНИЯ  </w:t>
      </w:r>
    </w:p>
    <w:p w:rsidR="00D809B9" w:rsidRPr="00C61C58" w:rsidRDefault="00D809B9" w:rsidP="00D809B9"/>
    <w:p w:rsidR="00D809B9" w:rsidRPr="00C61C58" w:rsidRDefault="00D809B9" w:rsidP="00D809B9"/>
    <w:p w:rsidR="00D809B9" w:rsidRPr="00C61C58" w:rsidRDefault="00D809B9" w:rsidP="00D809B9">
      <w:pPr>
        <w:widowControl w:val="0"/>
        <w:autoSpaceDE w:val="0"/>
        <w:autoSpaceDN w:val="0"/>
        <w:adjustRightInd w:val="0"/>
        <w:jc w:val="both"/>
      </w:pPr>
      <w:r w:rsidRPr="00C61C58">
        <w:t xml:space="preserve">О внесении изменений </w:t>
      </w:r>
    </w:p>
    <w:p w:rsidR="00D809B9" w:rsidRPr="00C61C58" w:rsidRDefault="00D809B9" w:rsidP="00D809B9">
      <w:pPr>
        <w:widowControl w:val="0"/>
        <w:autoSpaceDE w:val="0"/>
        <w:autoSpaceDN w:val="0"/>
        <w:adjustRightInd w:val="0"/>
        <w:jc w:val="both"/>
      </w:pPr>
      <w:r w:rsidRPr="00C61C58">
        <w:t xml:space="preserve">в Устав Новонадеждинского сельского </w:t>
      </w:r>
    </w:p>
    <w:p w:rsidR="00D809B9" w:rsidRPr="00C61C58" w:rsidRDefault="00D809B9" w:rsidP="00D809B9">
      <w:pPr>
        <w:widowControl w:val="0"/>
        <w:autoSpaceDE w:val="0"/>
        <w:autoSpaceDN w:val="0"/>
        <w:adjustRightInd w:val="0"/>
        <w:jc w:val="both"/>
      </w:pPr>
      <w:r w:rsidRPr="00C61C58">
        <w:t>поселения Городищенского муниципального</w:t>
      </w:r>
    </w:p>
    <w:p w:rsidR="00D809B9" w:rsidRPr="00C61C58" w:rsidRDefault="00D809B9" w:rsidP="00D809B9">
      <w:pPr>
        <w:widowControl w:val="0"/>
        <w:autoSpaceDE w:val="0"/>
        <w:autoSpaceDN w:val="0"/>
        <w:adjustRightInd w:val="0"/>
        <w:jc w:val="both"/>
      </w:pPr>
      <w:r w:rsidRPr="00C61C58">
        <w:t>района Волгоградской области</w:t>
      </w:r>
    </w:p>
    <w:p w:rsidR="00D809B9" w:rsidRPr="00C61C58" w:rsidRDefault="00D809B9" w:rsidP="00D809B9">
      <w:pPr>
        <w:widowControl w:val="0"/>
        <w:autoSpaceDE w:val="0"/>
        <w:autoSpaceDN w:val="0"/>
        <w:adjustRightInd w:val="0"/>
        <w:jc w:val="both"/>
      </w:pPr>
    </w:p>
    <w:p w:rsidR="00D809B9" w:rsidRPr="00C61C58" w:rsidRDefault="00D809B9" w:rsidP="00D809B9">
      <w:pPr>
        <w:widowControl w:val="0"/>
        <w:autoSpaceDE w:val="0"/>
        <w:autoSpaceDN w:val="0"/>
        <w:adjustRightInd w:val="0"/>
        <w:jc w:val="both"/>
      </w:pPr>
    </w:p>
    <w:p w:rsidR="00D809B9" w:rsidRPr="00C61C58" w:rsidRDefault="00D809B9" w:rsidP="00D809B9">
      <w:pPr>
        <w:widowControl w:val="0"/>
        <w:autoSpaceDE w:val="0"/>
        <w:autoSpaceDN w:val="0"/>
        <w:adjustRightInd w:val="0"/>
        <w:ind w:firstLine="540"/>
        <w:jc w:val="both"/>
      </w:pPr>
      <w:r w:rsidRPr="00C61C58">
        <w:t xml:space="preserve">В соответствии со статьями 14, 44 Федерального </w:t>
      </w:r>
      <w:hyperlink r:id="rId7" w:history="1">
        <w:r w:rsidRPr="00C61C58">
          <w:rPr>
            <w:rStyle w:val="a5"/>
            <w:color w:val="auto"/>
          </w:rPr>
          <w:t>закон</w:t>
        </w:r>
      </w:hyperlink>
      <w:r>
        <w:t xml:space="preserve">а от 06.10.2003 </w:t>
      </w:r>
      <w:r w:rsidRPr="00C61C58">
        <w:t xml:space="preserve">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C61C58">
          <w:rPr>
            <w:rStyle w:val="a5"/>
            <w:color w:val="auto"/>
          </w:rPr>
          <w:t>статьей</w:t>
        </w:r>
        <w:r w:rsidRPr="00C61C58">
          <w:rPr>
            <w:rStyle w:val="a5"/>
          </w:rPr>
          <w:t xml:space="preserve"> </w:t>
        </w:r>
      </w:hyperlink>
      <w:r w:rsidRPr="00C61C58">
        <w:t>1 Устава Новонадеждинского сельского поселения Городищенского муниципального района Волгоградской области</w:t>
      </w:r>
      <w:r w:rsidRPr="00C61C58">
        <w:rPr>
          <w:i/>
        </w:rPr>
        <w:t xml:space="preserve"> </w:t>
      </w:r>
      <w:r w:rsidRPr="00C61C58">
        <w:t xml:space="preserve">Совет депутатов Новонадеждинского сельского поселения  </w:t>
      </w:r>
      <w:proofErr w:type="spellStart"/>
      <w:proofErr w:type="gramStart"/>
      <w:r w:rsidRPr="00C61C58">
        <w:t>р</w:t>
      </w:r>
      <w:proofErr w:type="spellEnd"/>
      <w:proofErr w:type="gramEnd"/>
      <w:r w:rsidRPr="00C61C58">
        <w:t xml:space="preserve"> е </w:t>
      </w:r>
      <w:proofErr w:type="spellStart"/>
      <w:r w:rsidRPr="00C61C58">
        <w:t>ш</w:t>
      </w:r>
      <w:proofErr w:type="spellEnd"/>
      <w:r w:rsidRPr="00C61C58">
        <w:t xml:space="preserve"> и </w:t>
      </w:r>
      <w:proofErr w:type="gramStart"/>
      <w:r w:rsidRPr="00C61C58">
        <w:t>л</w:t>
      </w:r>
      <w:proofErr w:type="gramEnd"/>
      <w:r w:rsidRPr="00C61C58">
        <w:t xml:space="preserve"> (а):</w:t>
      </w:r>
    </w:p>
    <w:p w:rsidR="00D809B9" w:rsidRPr="00C61C58" w:rsidRDefault="00D809B9" w:rsidP="00D809B9">
      <w:pPr>
        <w:widowControl w:val="0"/>
        <w:autoSpaceDE w:val="0"/>
        <w:autoSpaceDN w:val="0"/>
        <w:adjustRightInd w:val="0"/>
        <w:ind w:firstLine="720"/>
        <w:jc w:val="both"/>
      </w:pPr>
      <w:r w:rsidRPr="00BC224C">
        <w:rPr>
          <w:b/>
        </w:rPr>
        <w:t xml:space="preserve">1. </w:t>
      </w:r>
      <w:r w:rsidRPr="00C61C58">
        <w:t>Внести в Устав Новонадеждинского сельского поселения Городищенского муниципального района Волгоградской области (далее – Устав) следующие изменения:</w:t>
      </w:r>
    </w:p>
    <w:p w:rsidR="00A17E17" w:rsidRPr="00A17E17" w:rsidRDefault="00A17E17" w:rsidP="00D809B9">
      <w:pPr>
        <w:jc w:val="both"/>
      </w:pPr>
    </w:p>
    <w:p w:rsidR="00A17E17" w:rsidRPr="00CA233D" w:rsidRDefault="00A17E17" w:rsidP="00A17E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CA233D">
        <w:rPr>
          <w:b/>
        </w:rPr>
        <w:t>Изложит</w:t>
      </w:r>
      <w:r>
        <w:rPr>
          <w:b/>
        </w:rPr>
        <w:t>ь подпункт</w:t>
      </w:r>
      <w:r w:rsidR="00A422C5">
        <w:rPr>
          <w:b/>
        </w:rPr>
        <w:t>ы</w:t>
      </w:r>
      <w:r>
        <w:rPr>
          <w:b/>
        </w:rPr>
        <w:t xml:space="preserve"> 11</w:t>
      </w:r>
      <w:r w:rsidR="00D67866">
        <w:rPr>
          <w:b/>
        </w:rPr>
        <w:t>, 12</w:t>
      </w:r>
      <w:r>
        <w:rPr>
          <w:b/>
        </w:rPr>
        <w:t xml:space="preserve"> пункта 7 статьи 18</w:t>
      </w:r>
      <w:r w:rsidRPr="00CA233D">
        <w:rPr>
          <w:b/>
        </w:rPr>
        <w:t xml:space="preserve"> Устава, определяющий статус, порядок  формирования и прекращение полномочий </w:t>
      </w:r>
      <w:r>
        <w:rPr>
          <w:b/>
        </w:rPr>
        <w:t>Совета депутатов Новонадеждинского</w:t>
      </w:r>
      <w:r w:rsidRPr="00CA233D">
        <w:rPr>
          <w:b/>
        </w:rPr>
        <w:t xml:space="preserve"> сельского поселения </w:t>
      </w:r>
      <w:r>
        <w:rPr>
          <w:b/>
        </w:rPr>
        <w:t>Городищенского</w:t>
      </w:r>
      <w:r w:rsidRPr="00CA233D">
        <w:rPr>
          <w:b/>
        </w:rPr>
        <w:t xml:space="preserve"> муниципального района Волгоградской области в следующей редакции:</w:t>
      </w:r>
    </w:p>
    <w:p w:rsidR="00D67866" w:rsidRDefault="00D67866" w:rsidP="00D67866">
      <w:pPr>
        <w:autoSpaceDE w:val="0"/>
        <w:autoSpaceDN w:val="0"/>
        <w:adjustRightInd w:val="0"/>
        <w:jc w:val="both"/>
      </w:pPr>
      <w:r>
        <w:t xml:space="preserve">         </w:t>
      </w:r>
    </w:p>
    <w:p w:rsidR="007A27B4" w:rsidRPr="00D67866" w:rsidRDefault="00D67866" w:rsidP="00D67866">
      <w:pPr>
        <w:autoSpaceDE w:val="0"/>
        <w:autoSpaceDN w:val="0"/>
        <w:adjustRightInd w:val="0"/>
        <w:jc w:val="both"/>
      </w:pPr>
      <w:r>
        <w:t xml:space="preserve">         </w:t>
      </w:r>
      <w:r w:rsidR="00D574C2">
        <w:t>«</w:t>
      </w:r>
      <w:r w:rsidR="007A27B4" w:rsidRPr="007A27B4">
        <w:t>11) в случае несоблюдения депутатом ограничений, установленных Федеральным законом "Об общих принципах организации местного самоуправления в Российской Федерации";</w:t>
      </w:r>
    </w:p>
    <w:p w:rsidR="007A27B4" w:rsidRPr="007A27B4" w:rsidRDefault="007A27B4" w:rsidP="007A27B4">
      <w:pPr>
        <w:autoSpaceDE w:val="0"/>
        <w:autoSpaceDN w:val="0"/>
        <w:adjustRightInd w:val="0"/>
        <w:ind w:firstLine="540"/>
        <w:jc w:val="both"/>
      </w:pPr>
      <w:proofErr w:type="gramStart"/>
      <w:r w:rsidRPr="007A27B4">
        <w:t xml:space="preserve">12) несоблюдения ограничений, запретов, неисполнения обязанностей, установленных Федеральным законом </w:t>
      </w:r>
      <w:r w:rsidRPr="007A27B4">
        <w:br/>
        <w:t>«О противодействии коррупции», Федеральным законом 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574C2">
        <w:t>ными</w:t>
      </w:r>
      <w:proofErr w:type="gramEnd"/>
      <w:r w:rsidR="00D574C2">
        <w:t xml:space="preserve"> финансовыми инструментами».</w:t>
      </w:r>
    </w:p>
    <w:p w:rsidR="00A17E17" w:rsidRDefault="00A17E17" w:rsidP="00A17E17">
      <w:pPr>
        <w:widowControl w:val="0"/>
        <w:autoSpaceDE w:val="0"/>
        <w:autoSpaceDN w:val="0"/>
        <w:adjustRightInd w:val="0"/>
        <w:spacing w:line="276" w:lineRule="auto"/>
        <w:ind w:firstLine="708"/>
      </w:pPr>
    </w:p>
    <w:p w:rsidR="00A17E17" w:rsidRPr="00CA233D" w:rsidRDefault="00A17E17" w:rsidP="00A17E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rPr>
          <w:b/>
        </w:rPr>
        <w:t>Дополнить пункт 5 статьи 21</w:t>
      </w:r>
      <w:r w:rsidRPr="00CA233D">
        <w:rPr>
          <w:b/>
        </w:rPr>
        <w:t xml:space="preserve"> Устава, определяющей статус, порядок избрания и прекращение полномочий главы </w:t>
      </w:r>
      <w:r>
        <w:rPr>
          <w:b/>
        </w:rPr>
        <w:t>Новонадеждинского</w:t>
      </w:r>
      <w:r w:rsidRPr="00CA233D">
        <w:rPr>
          <w:b/>
        </w:rPr>
        <w:t xml:space="preserve"> сельского поселения </w:t>
      </w:r>
      <w:r w:rsidRPr="00CA233D">
        <w:rPr>
          <w:b/>
        </w:rPr>
        <w:lastRenderedPageBreak/>
        <w:t>подпунктом</w:t>
      </w:r>
      <w:r>
        <w:rPr>
          <w:b/>
        </w:rPr>
        <w:t xml:space="preserve"> 15</w:t>
      </w:r>
      <w:r w:rsidRPr="00CA233D">
        <w:rPr>
          <w:b/>
        </w:rPr>
        <w:t xml:space="preserve"> следующего содержания:</w:t>
      </w:r>
    </w:p>
    <w:p w:rsidR="00A17E17" w:rsidRDefault="00A17E17" w:rsidP="00A17E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 xml:space="preserve">15) </w:t>
      </w:r>
      <w:r w:rsidRPr="00CA233D">
        <w:t xml:space="preserve">несоблюдения главой </w:t>
      </w:r>
      <w:r>
        <w:t xml:space="preserve">Новонадеждинского </w:t>
      </w:r>
      <w:r w:rsidRPr="00CA233D">
        <w:t xml:space="preserve">сельского поселения ограничений, запретов, неисполнения обязанностей, установленных Федеральным законом </w:t>
      </w:r>
      <w:r>
        <w:br/>
      </w:r>
      <w:bookmarkStart w:id="0" w:name="_GoBack"/>
      <w:bookmarkEnd w:id="0"/>
      <w:r w:rsidRPr="00CA233D">
        <w:t>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CA233D">
        <w:t xml:space="preserve"> и (или) пользоваться иностранными финансовыми инструментами</w:t>
      </w:r>
    </w:p>
    <w:p w:rsidR="00A17E17" w:rsidRDefault="00A17E17" w:rsidP="00A17E17">
      <w:pPr>
        <w:widowControl w:val="0"/>
        <w:autoSpaceDE w:val="0"/>
        <w:autoSpaceDN w:val="0"/>
        <w:adjustRightInd w:val="0"/>
        <w:spacing w:line="276" w:lineRule="auto"/>
      </w:pPr>
    </w:p>
    <w:p w:rsidR="00A17E17" w:rsidRDefault="00A17E17" w:rsidP="00A17E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rPr>
          <w:b/>
        </w:rPr>
        <w:t xml:space="preserve">В подпункте 2 пункта 1 статьи </w:t>
      </w:r>
      <w:r w:rsidR="00D67866">
        <w:rPr>
          <w:b/>
        </w:rPr>
        <w:t>39</w:t>
      </w:r>
      <w:r w:rsidRPr="00CA233D">
        <w:rPr>
          <w:b/>
        </w:rPr>
        <w:t xml:space="preserve">, определяющей ответственность главы </w:t>
      </w:r>
      <w:r>
        <w:rPr>
          <w:b/>
        </w:rPr>
        <w:t>Новонадеждинского</w:t>
      </w:r>
      <w:r w:rsidRPr="00CA233D">
        <w:rPr>
          <w:b/>
        </w:rPr>
        <w:t xml:space="preserve"> сельского поселения перед государством слова</w:t>
      </w:r>
      <w:r>
        <w:t xml:space="preserve"> «</w:t>
      </w:r>
      <w:r w:rsidRPr="00CA233D">
        <w:t xml:space="preserve">нецелевое расходование субвенций из федерального бюджета или бюджета </w:t>
      </w:r>
      <w:r>
        <w:t xml:space="preserve">Волгоградской области» </w:t>
      </w:r>
      <w:r w:rsidRPr="00A01A90">
        <w:rPr>
          <w:b/>
        </w:rPr>
        <w:t>заменить словами</w:t>
      </w:r>
      <w:r>
        <w:t xml:space="preserve"> «</w:t>
      </w:r>
      <w:r w:rsidRPr="00CA233D"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proofErr w:type="gramEnd"/>
    </w:p>
    <w:p w:rsidR="00D809B9" w:rsidRPr="002065D1" w:rsidRDefault="00D809B9" w:rsidP="00D809B9">
      <w:pPr>
        <w:jc w:val="both"/>
      </w:pPr>
    </w:p>
    <w:p w:rsidR="00D809B9" w:rsidRPr="00C93EF2" w:rsidRDefault="00D809B9" w:rsidP="00D809B9">
      <w:pPr>
        <w:jc w:val="both"/>
      </w:pPr>
      <w:r>
        <w:rPr>
          <w:b/>
        </w:rPr>
        <w:t xml:space="preserve">             </w:t>
      </w:r>
      <w:r w:rsidRPr="00BC224C">
        <w:rPr>
          <w:b/>
        </w:rPr>
        <w:t>2.</w:t>
      </w:r>
      <w:r>
        <w:t xml:space="preserve"> </w:t>
      </w:r>
      <w:r w:rsidRPr="00C93EF2">
        <w:t xml:space="preserve">Главе </w:t>
      </w:r>
      <w:r w:rsidRPr="00BC224C">
        <w:t xml:space="preserve">Новонадеждинского сельского поселения </w:t>
      </w:r>
      <w:r w:rsidRPr="00C93EF2"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D809B9" w:rsidRPr="00C93EF2" w:rsidRDefault="00D809B9" w:rsidP="00D809B9">
      <w:pPr>
        <w:pStyle w:val="a6"/>
        <w:ind w:left="0"/>
        <w:jc w:val="both"/>
      </w:pPr>
      <w:r>
        <w:rPr>
          <w:b/>
          <w:bCs/>
        </w:rPr>
        <w:t xml:space="preserve">             3</w:t>
      </w:r>
      <w:r w:rsidRPr="00C93EF2">
        <w:rPr>
          <w:b/>
          <w:bCs/>
        </w:rPr>
        <w:t>.</w:t>
      </w:r>
      <w:r w:rsidRPr="00C93EF2">
        <w:t xml:space="preserve"> Главе </w:t>
      </w:r>
      <w:r w:rsidRPr="00BC224C">
        <w:t xml:space="preserve">Новонадеждинского сельского поселения  </w:t>
      </w:r>
      <w:r w:rsidRPr="00C93EF2">
        <w:t>опубликовать настоящее Решение после его государственной регистрации.</w:t>
      </w:r>
    </w:p>
    <w:p w:rsidR="00D809B9" w:rsidRPr="00C93EF2" w:rsidRDefault="00D809B9" w:rsidP="00D809B9">
      <w:pPr>
        <w:jc w:val="both"/>
      </w:pPr>
      <w:r>
        <w:rPr>
          <w:b/>
          <w:bCs/>
        </w:rPr>
        <w:t xml:space="preserve">             4</w:t>
      </w:r>
      <w:r w:rsidRPr="00C93EF2">
        <w:rPr>
          <w:b/>
          <w:bCs/>
        </w:rPr>
        <w:t>.</w:t>
      </w:r>
      <w:r w:rsidRPr="00C93EF2">
        <w:t xml:space="preserve">  Настоящее решение вступает в силу с момента официального опубликования  после его государственной регистрации.</w:t>
      </w:r>
    </w:p>
    <w:p w:rsidR="00D809B9" w:rsidRDefault="00D809B9" w:rsidP="00D809B9">
      <w:pPr>
        <w:ind w:firstLine="708"/>
      </w:pPr>
    </w:p>
    <w:p w:rsidR="00D809B9" w:rsidRDefault="00D809B9" w:rsidP="00D809B9"/>
    <w:p w:rsidR="00D809B9" w:rsidRDefault="00D809B9" w:rsidP="00D809B9"/>
    <w:tbl>
      <w:tblPr>
        <w:tblW w:w="0" w:type="auto"/>
        <w:tblLook w:val="01E0"/>
      </w:tblPr>
      <w:tblGrid>
        <w:gridCol w:w="4798"/>
        <w:gridCol w:w="4773"/>
      </w:tblGrid>
      <w:tr w:rsidR="00D809B9" w:rsidTr="0086646D">
        <w:tc>
          <w:tcPr>
            <w:tcW w:w="4798" w:type="dxa"/>
          </w:tcPr>
          <w:p w:rsidR="00D809B9" w:rsidRPr="00894B81" w:rsidRDefault="00D809B9" w:rsidP="0086646D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894B81">
              <w:rPr>
                <w:b/>
              </w:rPr>
              <w:t xml:space="preserve"> Новонадеждинского сельского поселения  </w:t>
            </w:r>
          </w:p>
        </w:tc>
        <w:tc>
          <w:tcPr>
            <w:tcW w:w="4773" w:type="dxa"/>
          </w:tcPr>
          <w:p w:rsidR="00D809B9" w:rsidRPr="00894B81" w:rsidRDefault="00D809B9" w:rsidP="0086646D">
            <w:pPr>
              <w:jc w:val="right"/>
              <w:rPr>
                <w:b/>
              </w:rPr>
            </w:pPr>
            <w:r>
              <w:rPr>
                <w:b/>
              </w:rPr>
              <w:t>И.Н. Бритвина</w:t>
            </w:r>
          </w:p>
        </w:tc>
      </w:tr>
    </w:tbl>
    <w:p w:rsidR="00D809B9" w:rsidRPr="00BC224C" w:rsidRDefault="00D809B9" w:rsidP="00D809B9"/>
    <w:p w:rsidR="00280A2D" w:rsidRDefault="00A73D33"/>
    <w:sectPr w:rsidR="00280A2D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AF"/>
    <w:multiLevelType w:val="hybridMultilevel"/>
    <w:tmpl w:val="53C64280"/>
    <w:lvl w:ilvl="0" w:tplc="950A3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B9"/>
    <w:rsid w:val="001D5210"/>
    <w:rsid w:val="002065D1"/>
    <w:rsid w:val="00354AF1"/>
    <w:rsid w:val="00480121"/>
    <w:rsid w:val="00597AE7"/>
    <w:rsid w:val="00607D2A"/>
    <w:rsid w:val="007A27B4"/>
    <w:rsid w:val="009866B6"/>
    <w:rsid w:val="00A17E17"/>
    <w:rsid w:val="00A422C5"/>
    <w:rsid w:val="00A73D33"/>
    <w:rsid w:val="00A8043F"/>
    <w:rsid w:val="00BC305E"/>
    <w:rsid w:val="00D574C2"/>
    <w:rsid w:val="00D67866"/>
    <w:rsid w:val="00D809B9"/>
    <w:rsid w:val="00D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9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9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809B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809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D809B9"/>
    <w:rPr>
      <w:color w:val="0000FF"/>
      <w:u w:val="none"/>
    </w:rPr>
  </w:style>
  <w:style w:type="paragraph" w:styleId="a6">
    <w:name w:val="Body Text Indent"/>
    <w:basedOn w:val="a"/>
    <w:link w:val="a7"/>
    <w:uiPriority w:val="99"/>
    <w:unhideWhenUsed/>
    <w:rsid w:val="00D809B9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9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2016-03-28T04:57:00Z</cp:lastPrinted>
  <dcterms:created xsi:type="dcterms:W3CDTF">2016-03-24T13:28:00Z</dcterms:created>
  <dcterms:modified xsi:type="dcterms:W3CDTF">2016-03-28T05:11:00Z</dcterms:modified>
</cp:coreProperties>
</file>